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18"/>
        <w:gridCol w:w="1607"/>
        <w:gridCol w:w="1329"/>
        <w:gridCol w:w="1474"/>
        <w:gridCol w:w="990"/>
        <w:gridCol w:w="990"/>
        <w:gridCol w:w="1080"/>
      </w:tblGrid>
      <w:tr w:rsidR="00420CD3" w:rsidTr="00420CD3">
        <w:tc>
          <w:tcPr>
            <w:tcW w:w="918" w:type="dxa"/>
          </w:tcPr>
          <w:p w:rsidR="00420CD3" w:rsidRPr="001845F2" w:rsidRDefault="00420CD3">
            <w:pPr>
              <w:rPr>
                <w:highlight w:val="yellow"/>
              </w:rPr>
            </w:pPr>
            <w:r w:rsidRPr="001845F2">
              <w:rPr>
                <w:highlight w:val="yellow"/>
              </w:rPr>
              <w:t>Total No. of HH</w:t>
            </w:r>
          </w:p>
        </w:tc>
        <w:tc>
          <w:tcPr>
            <w:tcW w:w="1607" w:type="dxa"/>
          </w:tcPr>
          <w:p w:rsidR="00420CD3" w:rsidRPr="001845F2" w:rsidRDefault="00420CD3">
            <w:pPr>
              <w:rPr>
                <w:highlight w:val="yellow"/>
              </w:rPr>
            </w:pPr>
            <w:r w:rsidRPr="001845F2">
              <w:rPr>
                <w:highlight w:val="yellow"/>
              </w:rPr>
              <w:t>Village/Panchayat</w:t>
            </w:r>
          </w:p>
        </w:tc>
        <w:tc>
          <w:tcPr>
            <w:tcW w:w="1329" w:type="dxa"/>
          </w:tcPr>
          <w:p w:rsidR="00420CD3" w:rsidRPr="001845F2" w:rsidRDefault="00420CD3" w:rsidP="00420CD3">
            <w:pPr>
              <w:rPr>
                <w:highlight w:val="yellow"/>
              </w:rPr>
            </w:pPr>
            <w:r w:rsidRPr="001845F2">
              <w:rPr>
                <w:highlight w:val="yellow"/>
              </w:rPr>
              <w:t>Total no. of Population</w:t>
            </w:r>
          </w:p>
        </w:tc>
        <w:tc>
          <w:tcPr>
            <w:tcW w:w="1474" w:type="dxa"/>
          </w:tcPr>
          <w:p w:rsidR="00420CD3" w:rsidRPr="001845F2" w:rsidRDefault="00420CD3">
            <w:pPr>
              <w:rPr>
                <w:highlight w:val="yellow"/>
              </w:rPr>
            </w:pPr>
            <w:r w:rsidRPr="001845F2">
              <w:rPr>
                <w:highlight w:val="yellow"/>
              </w:rPr>
              <w:t>Occupations</w:t>
            </w:r>
          </w:p>
        </w:tc>
        <w:tc>
          <w:tcPr>
            <w:tcW w:w="990" w:type="dxa"/>
          </w:tcPr>
          <w:p w:rsidR="00420CD3" w:rsidRPr="001845F2" w:rsidRDefault="00420CD3">
            <w:pPr>
              <w:rPr>
                <w:highlight w:val="yellow"/>
              </w:rPr>
            </w:pPr>
            <w:r w:rsidRPr="001845F2">
              <w:rPr>
                <w:highlight w:val="yellow"/>
              </w:rPr>
              <w:t>No, of existing toilets</w:t>
            </w:r>
          </w:p>
        </w:tc>
        <w:tc>
          <w:tcPr>
            <w:tcW w:w="990" w:type="dxa"/>
          </w:tcPr>
          <w:p w:rsidR="00420CD3" w:rsidRPr="001845F2" w:rsidRDefault="00420CD3" w:rsidP="00B57359">
            <w:pPr>
              <w:rPr>
                <w:highlight w:val="yellow"/>
              </w:rPr>
            </w:pPr>
            <w:r w:rsidRPr="001845F2">
              <w:rPr>
                <w:highlight w:val="yellow"/>
              </w:rPr>
              <w:t>No. of Existing  RWH</w:t>
            </w:r>
          </w:p>
        </w:tc>
        <w:tc>
          <w:tcPr>
            <w:tcW w:w="1080" w:type="dxa"/>
          </w:tcPr>
          <w:p w:rsidR="00420CD3" w:rsidRDefault="00420CD3" w:rsidP="00B57359">
            <w:r w:rsidRPr="001845F2">
              <w:rPr>
                <w:highlight w:val="yellow"/>
              </w:rPr>
              <w:t>No. of government institutions</w:t>
            </w:r>
          </w:p>
        </w:tc>
      </w:tr>
      <w:tr w:rsidR="00420CD3" w:rsidRPr="001845F2" w:rsidTr="00420CD3">
        <w:tc>
          <w:tcPr>
            <w:tcW w:w="918" w:type="dxa"/>
          </w:tcPr>
          <w:p w:rsidR="00420CD3" w:rsidRPr="001845F2" w:rsidRDefault="00420CD3">
            <w:pPr>
              <w:rPr>
                <w:color w:val="95B3D7" w:themeColor="accent1" w:themeTint="99"/>
              </w:rPr>
            </w:pPr>
            <w:r w:rsidRPr="001845F2">
              <w:rPr>
                <w:color w:val="95B3D7" w:themeColor="accent1" w:themeTint="99"/>
              </w:rPr>
              <w:t>89</w:t>
            </w:r>
          </w:p>
        </w:tc>
        <w:tc>
          <w:tcPr>
            <w:tcW w:w="1607" w:type="dxa"/>
          </w:tcPr>
          <w:p w:rsidR="00420CD3" w:rsidRPr="001845F2" w:rsidRDefault="00420CD3" w:rsidP="00B9705E">
            <w:pPr>
              <w:rPr>
                <w:color w:val="95B3D7" w:themeColor="accent1" w:themeTint="99"/>
              </w:rPr>
            </w:pPr>
            <w:r w:rsidRPr="001845F2">
              <w:rPr>
                <w:color w:val="95B3D7" w:themeColor="accent1" w:themeTint="99"/>
              </w:rPr>
              <w:t>Angashettyhalli.Areleripanchayat,Malur taluk,Kolar Dist</w:t>
            </w:r>
          </w:p>
        </w:tc>
        <w:tc>
          <w:tcPr>
            <w:tcW w:w="1329" w:type="dxa"/>
          </w:tcPr>
          <w:p w:rsidR="00420CD3" w:rsidRPr="001845F2" w:rsidRDefault="00420CD3">
            <w:pPr>
              <w:rPr>
                <w:color w:val="95B3D7" w:themeColor="accent1" w:themeTint="99"/>
              </w:rPr>
            </w:pPr>
            <w:r w:rsidRPr="001845F2">
              <w:rPr>
                <w:color w:val="95B3D7" w:themeColor="accent1" w:themeTint="99"/>
              </w:rPr>
              <w:t>450</w:t>
            </w:r>
          </w:p>
        </w:tc>
        <w:tc>
          <w:tcPr>
            <w:tcW w:w="1474" w:type="dxa"/>
          </w:tcPr>
          <w:p w:rsidR="00420CD3" w:rsidRPr="001845F2" w:rsidRDefault="00420CD3">
            <w:pPr>
              <w:rPr>
                <w:color w:val="95B3D7" w:themeColor="accent1" w:themeTint="99"/>
              </w:rPr>
            </w:pPr>
            <w:r w:rsidRPr="001845F2">
              <w:rPr>
                <w:color w:val="95B3D7" w:themeColor="accent1" w:themeTint="99"/>
              </w:rPr>
              <w:t>Agricultural laborers , brick factory workers and construction workers</w:t>
            </w:r>
          </w:p>
        </w:tc>
        <w:tc>
          <w:tcPr>
            <w:tcW w:w="990" w:type="dxa"/>
          </w:tcPr>
          <w:p w:rsidR="00420CD3" w:rsidRPr="001845F2" w:rsidRDefault="00420CD3">
            <w:pPr>
              <w:rPr>
                <w:color w:val="95B3D7" w:themeColor="accent1" w:themeTint="99"/>
              </w:rPr>
            </w:pPr>
            <w:r w:rsidRPr="001845F2">
              <w:rPr>
                <w:color w:val="95B3D7" w:themeColor="accent1" w:themeTint="99"/>
              </w:rPr>
              <w:t>10**</w:t>
            </w:r>
          </w:p>
        </w:tc>
        <w:tc>
          <w:tcPr>
            <w:tcW w:w="990" w:type="dxa"/>
          </w:tcPr>
          <w:p w:rsidR="00420CD3" w:rsidRPr="001845F2" w:rsidRDefault="00420CD3">
            <w:pPr>
              <w:rPr>
                <w:color w:val="95B3D7" w:themeColor="accent1" w:themeTint="99"/>
              </w:rPr>
            </w:pPr>
            <w:r w:rsidRPr="001845F2">
              <w:rPr>
                <w:color w:val="95B3D7" w:themeColor="accent1" w:themeTint="99"/>
              </w:rPr>
              <w:t>2**</w:t>
            </w:r>
          </w:p>
        </w:tc>
        <w:tc>
          <w:tcPr>
            <w:tcW w:w="1080" w:type="dxa"/>
          </w:tcPr>
          <w:p w:rsidR="00420CD3" w:rsidRPr="001845F2" w:rsidRDefault="00420CD3">
            <w:pPr>
              <w:rPr>
                <w:color w:val="95B3D7" w:themeColor="accent1" w:themeTint="99"/>
              </w:rPr>
            </w:pPr>
            <w:r w:rsidRPr="001845F2">
              <w:rPr>
                <w:color w:val="95B3D7" w:themeColor="accent1" w:themeTint="99"/>
              </w:rPr>
              <w:t>2</w:t>
            </w:r>
          </w:p>
        </w:tc>
      </w:tr>
    </w:tbl>
    <w:p w:rsidR="00000000" w:rsidRDefault="009C1638">
      <w:r>
        <w:t>** 10 toilets built through GP funds</w:t>
      </w:r>
      <w:r w:rsidR="000840C8">
        <w:t xml:space="preserve"> </w:t>
      </w:r>
    </w:p>
    <w:p w:rsidR="009C1638" w:rsidRDefault="009C1638">
      <w:r>
        <w:t>** 2 one structure in school through ZP funds and one in anganwadi funded by peerwaterexchange</w:t>
      </w:r>
    </w:p>
    <w:p w:rsidR="000840C8" w:rsidRDefault="000840C8">
      <w:r>
        <w:t>Both are not under usage.</w:t>
      </w:r>
    </w:p>
    <w:sectPr w:rsidR="000840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D0" w:rsidRDefault="00ED59D0" w:rsidP="000C611A">
      <w:pPr>
        <w:spacing w:after="0" w:line="240" w:lineRule="auto"/>
      </w:pPr>
      <w:r>
        <w:separator/>
      </w:r>
    </w:p>
  </w:endnote>
  <w:endnote w:type="continuationSeparator" w:id="1">
    <w:p w:rsidR="00ED59D0" w:rsidRDefault="00ED59D0" w:rsidP="000C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1A" w:rsidRPr="000C611A" w:rsidRDefault="000C611A">
    <w:pPr>
      <w:pStyle w:val="Footer"/>
      <w:rPr>
        <w:sz w:val="16"/>
        <w:szCs w:val="16"/>
      </w:rPr>
    </w:pPr>
    <w:r w:rsidRPr="000C611A">
      <w:rPr>
        <w:sz w:val="16"/>
        <w:szCs w:val="16"/>
      </w:rPr>
      <w:t>aafoundation@survey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D0" w:rsidRDefault="00ED59D0" w:rsidP="000C611A">
      <w:pPr>
        <w:spacing w:after="0" w:line="240" w:lineRule="auto"/>
      </w:pPr>
      <w:r>
        <w:separator/>
      </w:r>
    </w:p>
  </w:footnote>
  <w:footnote w:type="continuationSeparator" w:id="1">
    <w:p w:rsidR="00ED59D0" w:rsidRDefault="00ED59D0" w:rsidP="000C6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359"/>
    <w:rsid w:val="000840C8"/>
    <w:rsid w:val="000C611A"/>
    <w:rsid w:val="001845F2"/>
    <w:rsid w:val="00420CD3"/>
    <w:rsid w:val="009C1638"/>
    <w:rsid w:val="00B57359"/>
    <w:rsid w:val="00B9705E"/>
    <w:rsid w:val="00ED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11A"/>
  </w:style>
  <w:style w:type="paragraph" w:styleId="Footer">
    <w:name w:val="footer"/>
    <w:basedOn w:val="Normal"/>
    <w:link w:val="FooterChar"/>
    <w:uiPriority w:val="99"/>
    <w:semiHidden/>
    <w:unhideWhenUsed/>
    <w:rsid w:val="000C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</dc:creator>
  <cp:keywords/>
  <dc:description/>
  <cp:lastModifiedBy>Siddharth</cp:lastModifiedBy>
  <cp:revision>8</cp:revision>
  <dcterms:created xsi:type="dcterms:W3CDTF">2016-04-13T12:12:00Z</dcterms:created>
  <dcterms:modified xsi:type="dcterms:W3CDTF">2016-04-13T12:39:00Z</dcterms:modified>
</cp:coreProperties>
</file>